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день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часть  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01.03.34-01 -01.14.27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Набор/проверка:  ФИО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Носова Тамара.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 w:line="240" w:lineRule="auto"/>
        <w:ind w:firstLine="1013" w:firstLineChars="422"/>
        <w:jc w:val="center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Практика № 11.       Стяжание 512-рицы архетипических Частей Учителя-Служащего Изначально Вышестоящего Отца в 30-ом архетипе Соль-ИВДИВО Октав Метагалактики.</w:t>
      </w:r>
    </w:p>
    <w:p>
      <w:pPr>
        <w:spacing w:after="0" w:line="240" w:lineRule="auto"/>
        <w:ind w:firstLine="1013" w:firstLineChars="422"/>
        <w:jc w:val="center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Мы возжигаемся голомическими картинами образов, тем Синтеза действующих, работающих, практикующихся  с Изначально Вышестоящим Аватаром Синтеза Кут Хуми в каждом из нас, действующих сейчас, которые мы сейчас поднимали. Вспыхиваем </w:t>
      </w:r>
      <w:bookmarkStart w:id="0" w:name="_GoBack"/>
      <w:bookmarkEnd w:id="0"/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цельными образами голограмм, картин, вариативности, виртуозности, наработанности внутренних способностей в каждом из нас Частями, Компетенциями, 8-рицей Субъекта в служении, синтезируемся с Изначально Вышестоящими Аватарами Синтеза Кут Хуми Фаинь. И мы переходим в зал Аватаров Синтеза Кут Хуми Фаинь в 30-ом архетипе 4 секстиллиона 722 квинтиллиона 366 квадриллионов 482 триллиона 869 миллиардов 645 миллионов 213 тысяч 632 истинную ивдиво-реальность, развёртываемся телом синтеза в Синтез Синтезе в среде ИВДИВО Изначально Вышестоящего Дома Изначально Вышестоящего Отца. Развёртываем способности Учителя 59-ым Синтезом головерсумных процессов в каждом из нас темами с Изначально Вышестоящим Аватаром Синтеза Кут Хуми. Возжигаемся бурлением тем Синтеза и Огня в ИВДИВО каждого, возжигая Ядра тем собою в среде вокруг каждого из нас. И, синтезируясь с Аватаром Синтеза Кут Хуми.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Вот, Владыка говорит, обратите внимание, что такое насыщенность Синтезом темы или тем вокруг вас. Это Ядра этих тем, Ядра Синтеза, которые уплотняют условия, формируя в теле тему Огнём и Синтезом в процессе нарабатывая результат. Вот таких два сопряжения, как реальности в предельности обуславливаемой формы и возможности, и сознания, и свойств, сознания как раз свойств физического тела однородным телом Учителя Синтеза. Прочувствуйте. Оно может быть не долго будет, но будет. Получили какой-то опыт.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И, проникаясь Аватаром Синтеза Кут Хуми, далее возжигаемся Должностной Компетенцией ИВДИВО. Синтезируемся Синтезом Должностной Компетенции, Ядром Должностной Компетенции, Ядром 59-го Синтеза Изначально Вышестоящего Отца с Ядром Синтеза Изначально Вышестоящего Аватара Синтеза Кут Хуми в каждом из нас.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Отслеживайте смену состояния.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 стяжаем у Аватара Синтеза Кут Хуми 66 Синтез Синтезов  Изначально Вышестоящего Отца, когда стяжаю, возжигаюсь ими. И преображаюсь, развёртываясь Учителем стяжённым объёмом Синтеза.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Вот отследите, что в теле, когда вы развёртываетесь стяжённым объёмом Синтеза.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Далее, в этом Огне, я прошу Аватара Синтеза Кут Хуми, мы просим Изначально Вышестоящего Аватара Синтеза Кут Хуми развернуть стяжание 512-ти Частей Компетентного каждого из нас явлением Синтеза, Огня, Воли, Духа, Мудрости, Света, Любви и Мудрости Изначально Вышестоящего Отца в ИВДИВО стяжанием, явлением, фиксацией каждым из нас 512-ти Частей в 30-ом архетипе Соль-ИВДИВО Октав Метагалактики 59-ым Синтезом. И в этом устремлении синтезируемся с Хум всей нашей группой, с Хум Изначально Вышестоящего Аватара Синтеза Кут Хуми и стяжаем 528 Синтез Синтезов Изначально Вышестоящего Отца ростом 512-рицы Частей Компетентного плюс явление 16-рицы Синтезов в каждом из нас. И, возжигаясь, заполняясь Синтезом Аватара Синтеза Кут Хуми, почувствуйте, что вы готовы в условиях ИВДИВО в Синтезе Огней, которые вы запросили у Аватара Синтеза Кут Хуми далее идти к Отцу.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Это сложение одной предельности Синтеза и следующее движение в зал к Отцу. Это в теле найти ощущение, прям состояние - Синтез сработался, идём дальше.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Синтезируемся с Изначально Вышестоящим Отцом. Переходим в зал Изначально Вышестоящего Отца на 4 секстиллиона 722 квинтиллиона 366 квадриллионов 482 триллиона 869 миллиардов 645 миллионов 213 тысяч 697 истинную ивдиво-реальность Соль-ИВДИВО Октав Метагалактики развёртываемся, становимся телесно, однородно телесно Учителем 59-го Синтеза. И, синтезируясь с Изначально Вышестоящим Отцом, просим синтезировать и сотворить 512 архетипических Частей Учителя-Служащего истинными ивдиво-реальностями Соль-ИВДИВО Октав Метагалактики в каждом из нас 30-го архетипа огня-материи с фиксацией  512-рицы истинных ивдиво-реальностей.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И, возжигаясь Изначально Вышестоящим Отцом, сонастраиваемся, входим в прямой Синтез. Даже предложим такой вариант, вот в зале устремитесь открыть глаза в зале и посмотреть или пососпереживать, почувствовать, посовестись Синтезом Изначально Вышестоящего Отца, где телом вы настроены и взаимоорганизованы с прямым течением Синтеза Отца, где ничто вас не выбивает, не уменьшает, не закрепощает. Вот один на один напрямую с Отцом и в этой заполненности Синтеза Отец вам творит и вы с Отцом сотворяете части Синтезом.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Вот, прям, просьба запомнить, как это. Это классный процесс. Вы, запоминая растёте, у вас копится в том числе Мудрость и действие.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И, синтезируясь с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Изначально Вышестоящим Отцом, мы стяжаем 512 Ядер Синтеза 512-ти архетипических Частей, Синтезом 512-ти видов их Огней 30-го архетипа Соль-ИВДИВО Октав Метагалактики каждому из нас. Синтезируемся с Хум Изначально Вышестоящего Отца стяжаем 512 единиц архетипического Духа в каждую архетипическую Часть, стяжая 512 видов Духа Частей 512-ти каждому из нас. Возжигаемся.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Синтезируемся с Хум Изначально Вышестоящего Отца стяжаем 512 видов Воли  в каждую единицу архетипического Духа каждой Части, возжигаемся и заполняемся архетипическим Духом в каждом явлении  архетипической Части, Огнём архетипической Части в активации Ядер 512-ти Синтезов архетипических Частей.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И, вспыхивая пред Изначально Вышестоящим Отцом, мы  стяжаем 512 Синтезов Изначально Вышестоящего Отца каждому из нас и синтезу нас.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Вот пока просто стяжали и фокус внимания, смотрим внутрь тела внутренним взглядом на стяженный объём Синтеза и ранее стяжённые Ядра Синтеза Частей 512-ти. И теперь либо переводим взгляд на Отца в зале, либо продолжаем концентрироваться внутренним взглядом в центре тела в грудной клетке в зале, мы возжигаемся и тут возжигаемся осознанно в зале Синтезом Изначально Вышестоящего Отца. И, возжигаясь Синтезами, 512-ью преображаемся всей 512-рицей Частей архетипических истинных ивдиво-реальностей Соль-ИВДИВО Октав Метагалактики фиксируя итоги стяжания в каждом из нас.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И, синтезируясь с Изначально Вышестоящим Отцом, стяжаем Синтез Изначально Вышестоящего Отца и стяжаем однородную синтезтелесность архетипических Частей истинных ивдиво-реальностей Учителя-Служащего Изначально Вышестоящего Отца каждому из нас и синтезу нас.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И, возжигаясь Изначально Вышестоящим Отцом, стяжаем у Изначально Вышестоящего Отца Синтез 4 секстиллиона 722 квинтиллиона 366 квадриллионов 482 триллиона 869 миллиардов 645 миллионов 213 тысяч 696 Синтезов Изначально Вышестоящего Отца в цельности явления 512-ти Частей архетипических в росте каждым из нас и в каждом из нас.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 мы возжигаемся Изначально Вышестоящим Отцом, стяжаем два Синтеза Изначально Вышестоящего Отца каждому из нас и синтезу нас. И, возжигаясь Изначально Вышестоящим Отцом, преображаемся физически.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Эманируем всё стяжённое, возожжённое в Изначально Вышестоящий Дом Изначально Вышестоящего Отца, в Подразделение ИВДИВО Сириус, в Подразделение ИВДИВО Сочи, в Подразделение ИВДИВО  участников практики и синтеза и практикуя, эманируя развёртываем всё стяжённое, возожженное выражение Синтеза Изначально Вышестоящего Отца.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Выходим из практики. Аминь.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Хуми (дата) </w:t>
      </w: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59 Си ИВО 2023-01-28-29 Сириус-Сочи Сердюк Ольга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B1"/>
    <w:rsid w:val="000206FC"/>
    <w:rsid w:val="0003354A"/>
    <w:rsid w:val="00082B0D"/>
    <w:rsid w:val="000C3891"/>
    <w:rsid w:val="000D369F"/>
    <w:rsid w:val="000E6C0D"/>
    <w:rsid w:val="00283E09"/>
    <w:rsid w:val="002A0D8E"/>
    <w:rsid w:val="002B35F0"/>
    <w:rsid w:val="002B3827"/>
    <w:rsid w:val="003037A6"/>
    <w:rsid w:val="0032449B"/>
    <w:rsid w:val="00353176"/>
    <w:rsid w:val="003A4E53"/>
    <w:rsid w:val="003E65EA"/>
    <w:rsid w:val="00403772"/>
    <w:rsid w:val="00413252"/>
    <w:rsid w:val="0052256F"/>
    <w:rsid w:val="00580C05"/>
    <w:rsid w:val="006123FD"/>
    <w:rsid w:val="00725C92"/>
    <w:rsid w:val="0078481A"/>
    <w:rsid w:val="00890191"/>
    <w:rsid w:val="008F37CE"/>
    <w:rsid w:val="008F6DAC"/>
    <w:rsid w:val="00905DAE"/>
    <w:rsid w:val="00913396"/>
    <w:rsid w:val="00A15A0B"/>
    <w:rsid w:val="00A5108D"/>
    <w:rsid w:val="00B16D13"/>
    <w:rsid w:val="00BA41F3"/>
    <w:rsid w:val="00BF7273"/>
    <w:rsid w:val="00E222B1"/>
    <w:rsid w:val="00E5751F"/>
    <w:rsid w:val="00EA52A3"/>
    <w:rsid w:val="00FE14B2"/>
    <w:rsid w:val="1AF248B5"/>
    <w:rsid w:val="4E2D2260"/>
    <w:rsid w:val="5AE21815"/>
    <w:rsid w:val="60B742DC"/>
    <w:rsid w:val="619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6">
    <w:name w:val="Верхний колонтитул Знак"/>
    <w:basedOn w:val="2"/>
    <w:link w:val="4"/>
    <w:uiPriority w:val="99"/>
  </w:style>
  <w:style w:type="character" w:customStyle="1" w:styleId="7">
    <w:name w:val="Нижний колонтитул Знак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19</Words>
  <Characters>114</Characters>
  <Lines>1</Lines>
  <Paragraphs>1</Paragraphs>
  <TotalTime>20</TotalTime>
  <ScaleCrop>false</ScaleCrop>
  <LinksUpToDate>false</LinksUpToDate>
  <CharactersWithSpaces>132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2022-05-30T20:28:00Z</dcterms:created>
  <dc:creator>Gigabit</dc:creator>
  <cp:lastModifiedBy>Тамара Носова</cp:lastModifiedBy>
  <dcterms:modified xsi:type="dcterms:W3CDTF">2023-01-31T18:45:35Z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ACA4B663F2134FE783FFE8260010452E</vt:lpwstr>
  </property>
</Properties>
</file>